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845F88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845F88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845F88">
              <w:rPr>
                <w:rFonts w:ascii="ＭＳ ゴシック" w:hAnsi="ＭＳ ゴシック" w:hint="eastAsia"/>
                <w:sz w:val="22"/>
              </w:rPr>
              <w:t>２</w:t>
            </w:r>
            <w:bookmarkStart w:id="0" w:name="_GoBack"/>
            <w:bookmarkEnd w:id="0"/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515702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0D5529" w:rsidP="00797498">
    <w:pPr>
      <w:pStyle w:val="a5"/>
      <w:wordWrap w:val="0"/>
      <w:jc w:val="right"/>
      <w:rPr>
        <w:sz w:val="22"/>
      </w:rPr>
    </w:pPr>
    <w:r w:rsidRPr="000D5529">
      <w:rPr>
        <w:rFonts w:hint="eastAsia"/>
        <w:sz w:val="22"/>
      </w:rPr>
      <w:t>認知症対応</w:t>
    </w:r>
    <w:proofErr w:type="gramStart"/>
    <w:r w:rsidRPr="000D5529">
      <w:rPr>
        <w:rFonts w:hint="eastAsia"/>
        <w:sz w:val="22"/>
      </w:rPr>
      <w:t>型通</w:t>
    </w:r>
    <w:proofErr w:type="gramEnd"/>
    <w:r w:rsidRPr="000D5529">
      <w:rPr>
        <w:rFonts w:hint="eastAsia"/>
        <w:sz w:val="22"/>
      </w:rPr>
      <w:t>所介護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DDE2-FE37-433C-A48C-B846754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4</cp:revision>
  <cp:lastPrinted>2018-10-13T02:15:00Z</cp:lastPrinted>
  <dcterms:created xsi:type="dcterms:W3CDTF">2020-12-09T07:38:00Z</dcterms:created>
  <dcterms:modified xsi:type="dcterms:W3CDTF">2020-12-09T08:02:00Z</dcterms:modified>
</cp:coreProperties>
</file>